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17" w:rsidRPr="00FE27BB" w:rsidRDefault="00E34AF2" w:rsidP="00FE27BB">
      <w:pPr>
        <w:jc w:val="center"/>
        <w:rPr>
          <w:rFonts w:ascii="HGSｺﾞｼｯｸE" w:eastAsia="HGSｺﾞｼｯｸE" w:hAnsi="HGSｺﾞｼｯｸE"/>
          <w:sz w:val="28"/>
          <w:szCs w:val="28"/>
        </w:rPr>
      </w:pPr>
      <w:r w:rsidRPr="00FE27BB">
        <w:rPr>
          <w:rFonts w:ascii="HGSｺﾞｼｯｸE" w:eastAsia="HGSｺﾞｼｯｸE" w:hAnsi="HGSｺﾞｼｯｸE" w:hint="eastAsia"/>
          <w:sz w:val="28"/>
          <w:szCs w:val="28"/>
        </w:rPr>
        <w:t>新型コロナウイルス感染症の影響による収入減少等申出書</w:t>
      </w:r>
    </w:p>
    <w:p w:rsidR="00E34AF2" w:rsidRDefault="00E34AF2"/>
    <w:p w:rsidR="002D6FF5" w:rsidRPr="00462AB6" w:rsidRDefault="007047A1">
      <w:pPr>
        <w:rPr>
          <w:rFonts w:ascii="ＭＳ Ｐゴシック" w:eastAsia="ＭＳ Ｐゴシック" w:hAnsi="ＭＳ Ｐゴシック"/>
          <w:sz w:val="20"/>
          <w:szCs w:val="20"/>
        </w:rPr>
      </w:pPr>
      <w:r w:rsidRPr="00462AB6">
        <w:rPr>
          <w:rFonts w:hint="eastAsia"/>
          <w:b/>
          <w:sz w:val="24"/>
          <w:szCs w:val="24"/>
        </w:rPr>
        <w:t>●</w:t>
      </w:r>
      <w:r w:rsidR="00F30AFA" w:rsidRPr="00462AB6">
        <w:rPr>
          <w:rFonts w:hint="eastAsia"/>
          <w:b/>
          <w:sz w:val="24"/>
          <w:szCs w:val="24"/>
        </w:rPr>
        <w:t>世帯の</w:t>
      </w:r>
      <w:r w:rsidRPr="00462AB6">
        <w:rPr>
          <w:rFonts w:hint="eastAsia"/>
          <w:b/>
          <w:sz w:val="24"/>
          <w:szCs w:val="24"/>
        </w:rPr>
        <w:t>主たる生計維持者</w:t>
      </w:r>
      <w:r w:rsidRPr="00462AB6">
        <w:rPr>
          <w:rFonts w:ascii="ＭＳ Ｐゴシック" w:eastAsia="ＭＳ Ｐゴシック" w:hAnsi="ＭＳ Ｐゴシック" w:hint="eastAsia"/>
          <w:b/>
          <w:sz w:val="20"/>
          <w:szCs w:val="20"/>
        </w:rPr>
        <w:t>（※</w:t>
      </w:r>
      <w:r w:rsidR="00F30AFA" w:rsidRPr="00462AB6">
        <w:rPr>
          <w:rFonts w:ascii="ＭＳ Ｐゴシック" w:eastAsia="ＭＳ Ｐゴシック" w:hAnsi="ＭＳ Ｐゴシック" w:hint="eastAsia"/>
          <w:b/>
          <w:sz w:val="20"/>
          <w:szCs w:val="20"/>
        </w:rPr>
        <w:t>1</w:t>
      </w:r>
      <w:r w:rsidRPr="00462AB6">
        <w:rPr>
          <w:rFonts w:ascii="ＭＳ Ｐゴシック" w:eastAsia="ＭＳ Ｐゴシック" w:hAnsi="ＭＳ Ｐゴシック" w:hint="eastAsia"/>
          <w:b/>
          <w:sz w:val="20"/>
          <w:szCs w:val="20"/>
        </w:rPr>
        <w:t>）</w:t>
      </w:r>
      <w:r w:rsidRPr="00462AB6">
        <w:rPr>
          <w:rFonts w:hint="eastAsia"/>
          <w:b/>
          <w:sz w:val="24"/>
          <w:szCs w:val="24"/>
        </w:rPr>
        <w:t>の収入実績と見込額</w:t>
      </w:r>
    </w:p>
    <w:tbl>
      <w:tblPr>
        <w:tblStyle w:val="a3"/>
        <w:tblW w:w="0" w:type="auto"/>
        <w:tblLook w:val="04A0" w:firstRow="1" w:lastRow="0" w:firstColumn="1" w:lastColumn="0" w:noHBand="0" w:noVBand="1"/>
      </w:tblPr>
      <w:tblGrid>
        <w:gridCol w:w="1412"/>
        <w:gridCol w:w="3255"/>
        <w:gridCol w:w="2407"/>
        <w:gridCol w:w="1699"/>
        <w:gridCol w:w="951"/>
      </w:tblGrid>
      <w:tr w:rsidR="00FE27BB" w:rsidTr="00462AB6">
        <w:trPr>
          <w:trHeight w:val="540"/>
        </w:trPr>
        <w:tc>
          <w:tcPr>
            <w:tcW w:w="1412" w:type="dxa"/>
            <w:vMerge w:val="restart"/>
            <w:tcBorders>
              <w:top w:val="single" w:sz="18" w:space="0" w:color="auto"/>
              <w:left w:val="single" w:sz="18" w:space="0" w:color="auto"/>
            </w:tcBorders>
            <w:vAlign w:val="center"/>
          </w:tcPr>
          <w:p w:rsidR="00FE27BB" w:rsidRDefault="00FE27BB" w:rsidP="00E67DF0">
            <w:pPr>
              <w:jc w:val="center"/>
            </w:pPr>
            <w:r>
              <w:rPr>
                <w:rFonts w:hint="eastAsia"/>
              </w:rPr>
              <w:t>収入の種類</w:t>
            </w:r>
          </w:p>
        </w:tc>
        <w:tc>
          <w:tcPr>
            <w:tcW w:w="3256" w:type="dxa"/>
            <w:tcBorders>
              <w:top w:val="single" w:sz="18" w:space="0" w:color="auto"/>
              <w:right w:val="double" w:sz="6" w:space="0" w:color="auto"/>
            </w:tcBorders>
            <w:vAlign w:val="center"/>
          </w:tcPr>
          <w:p w:rsidR="00FE27BB" w:rsidRPr="00FE27BB" w:rsidRDefault="002F29DF" w:rsidP="00FE27B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令和３</w:t>
            </w:r>
            <w:r w:rsidR="00FE27BB" w:rsidRPr="00FE27BB">
              <w:rPr>
                <w:rFonts w:ascii="ＭＳ ゴシック" w:eastAsia="ＭＳ ゴシック" w:hAnsi="ＭＳ ゴシック" w:hint="eastAsia"/>
                <w:b/>
                <w:sz w:val="24"/>
                <w:szCs w:val="24"/>
              </w:rPr>
              <w:t>年度</w:t>
            </w:r>
          </w:p>
        </w:tc>
        <w:tc>
          <w:tcPr>
            <w:tcW w:w="4107" w:type="dxa"/>
            <w:gridSpan w:val="2"/>
            <w:tcBorders>
              <w:top w:val="single" w:sz="18" w:space="0" w:color="auto"/>
              <w:left w:val="double" w:sz="6" w:space="0" w:color="auto"/>
              <w:right w:val="single" w:sz="18" w:space="0" w:color="auto"/>
            </w:tcBorders>
            <w:vAlign w:val="center"/>
          </w:tcPr>
          <w:p w:rsidR="00FE27BB" w:rsidRPr="00FE27BB" w:rsidRDefault="002F29DF" w:rsidP="00FE27B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令和４</w:t>
            </w:r>
            <w:r w:rsidR="00FE27BB" w:rsidRPr="00FE27BB">
              <w:rPr>
                <w:rFonts w:ascii="ＭＳ ゴシック" w:eastAsia="ＭＳ ゴシック" w:hAnsi="ＭＳ ゴシック" w:hint="eastAsia"/>
                <w:b/>
                <w:sz w:val="24"/>
                <w:szCs w:val="24"/>
              </w:rPr>
              <w:t>年</w:t>
            </w:r>
          </w:p>
        </w:tc>
        <w:tc>
          <w:tcPr>
            <w:tcW w:w="951" w:type="dxa"/>
            <w:vMerge w:val="restart"/>
            <w:tcBorders>
              <w:left w:val="single" w:sz="18" w:space="0" w:color="auto"/>
            </w:tcBorders>
            <w:vAlign w:val="center"/>
          </w:tcPr>
          <w:p w:rsidR="00FE27BB" w:rsidRPr="00FE27BB" w:rsidRDefault="00FC2A7E">
            <w:pPr>
              <w:rPr>
                <w:rFonts w:asciiTheme="minorEastAsia" w:hAnsiTheme="minorEastAsia"/>
                <w:sz w:val="18"/>
                <w:szCs w:val="18"/>
              </w:rPr>
            </w:pPr>
            <w:r>
              <w:rPr>
                <w:rFonts w:asciiTheme="minorEastAsia" w:hAnsiTheme="minorEastAsia" w:hint="eastAsia"/>
                <w:sz w:val="18"/>
                <w:szCs w:val="18"/>
              </w:rPr>
              <w:t>収入額の</w:t>
            </w:r>
            <w:r w:rsidR="00FE27BB" w:rsidRPr="00FE27BB">
              <w:rPr>
                <w:rFonts w:asciiTheme="minorEastAsia" w:hAnsiTheme="minorEastAsia" w:hint="eastAsia"/>
                <w:sz w:val="18"/>
                <w:szCs w:val="18"/>
              </w:rPr>
              <w:t>減少率</w:t>
            </w:r>
          </w:p>
        </w:tc>
      </w:tr>
      <w:tr w:rsidR="00FE27BB" w:rsidTr="00462AB6">
        <w:trPr>
          <w:trHeight w:val="540"/>
        </w:trPr>
        <w:tc>
          <w:tcPr>
            <w:tcW w:w="1412" w:type="dxa"/>
            <w:vMerge/>
            <w:tcBorders>
              <w:left w:val="single" w:sz="18" w:space="0" w:color="auto"/>
            </w:tcBorders>
            <w:vAlign w:val="center"/>
          </w:tcPr>
          <w:p w:rsidR="00FE27BB" w:rsidRDefault="00FE27BB"/>
        </w:tc>
        <w:tc>
          <w:tcPr>
            <w:tcW w:w="3256" w:type="dxa"/>
            <w:tcBorders>
              <w:right w:val="double" w:sz="6" w:space="0" w:color="auto"/>
            </w:tcBorders>
            <w:vAlign w:val="center"/>
          </w:tcPr>
          <w:p w:rsidR="00FE27BB" w:rsidRDefault="00FE27BB" w:rsidP="00E67DF0">
            <w:pPr>
              <w:jc w:val="center"/>
            </w:pPr>
            <w:r>
              <w:rPr>
                <w:rFonts w:hint="eastAsia"/>
              </w:rPr>
              <w:t>収入額及び所得額</w:t>
            </w:r>
            <w:r w:rsidRPr="00FC2A7E">
              <w:rPr>
                <w:rFonts w:ascii="ＭＳ Ｐゴシック" w:eastAsia="ＭＳ Ｐゴシック" w:hAnsi="ＭＳ Ｐゴシック" w:hint="eastAsia"/>
              </w:rPr>
              <w:t>（</w:t>
            </w:r>
            <w:r w:rsidR="001B7062" w:rsidRPr="00FC2A7E">
              <w:rPr>
                <w:rFonts w:ascii="ＭＳ Ｐゴシック" w:eastAsia="ＭＳ Ｐゴシック" w:hAnsi="ＭＳ Ｐゴシック" w:hint="eastAsia"/>
              </w:rPr>
              <w:t>※2</w:t>
            </w:r>
            <w:r w:rsidRPr="00FC2A7E">
              <w:rPr>
                <w:rFonts w:ascii="ＭＳ Ｐゴシック" w:eastAsia="ＭＳ Ｐゴシック" w:hAnsi="ＭＳ Ｐゴシック" w:hint="eastAsia"/>
              </w:rPr>
              <w:t>）</w:t>
            </w:r>
          </w:p>
        </w:tc>
        <w:tc>
          <w:tcPr>
            <w:tcW w:w="2408" w:type="dxa"/>
            <w:tcBorders>
              <w:left w:val="double" w:sz="6" w:space="0" w:color="auto"/>
            </w:tcBorders>
            <w:vAlign w:val="center"/>
          </w:tcPr>
          <w:p w:rsidR="00FE27BB" w:rsidRDefault="00FE27BB" w:rsidP="00E67DF0">
            <w:pPr>
              <w:jc w:val="center"/>
            </w:pPr>
            <w:r>
              <w:rPr>
                <w:rFonts w:hint="eastAsia"/>
              </w:rPr>
              <w:t>収入見込額</w:t>
            </w:r>
            <w:r w:rsidRPr="00FC2A7E">
              <w:rPr>
                <w:rFonts w:ascii="ＭＳ Ｐゴシック" w:eastAsia="ＭＳ Ｐゴシック" w:hAnsi="ＭＳ Ｐゴシック" w:hint="eastAsia"/>
              </w:rPr>
              <w:t>（</w:t>
            </w:r>
            <w:r w:rsidR="001B7062" w:rsidRPr="00FC2A7E">
              <w:rPr>
                <w:rFonts w:ascii="ＭＳ Ｐゴシック" w:eastAsia="ＭＳ Ｐゴシック" w:hAnsi="ＭＳ Ｐゴシック" w:hint="eastAsia"/>
              </w:rPr>
              <w:t>※3</w:t>
            </w:r>
            <w:r w:rsidRPr="00FC2A7E">
              <w:rPr>
                <w:rFonts w:ascii="ＭＳ Ｐゴシック" w:eastAsia="ＭＳ Ｐゴシック" w:hAnsi="ＭＳ Ｐゴシック" w:hint="eastAsia"/>
              </w:rPr>
              <w:t>）</w:t>
            </w:r>
          </w:p>
        </w:tc>
        <w:tc>
          <w:tcPr>
            <w:tcW w:w="1699" w:type="dxa"/>
            <w:tcBorders>
              <w:right w:val="single" w:sz="18" w:space="0" w:color="auto"/>
            </w:tcBorders>
            <w:vAlign w:val="center"/>
          </w:tcPr>
          <w:p w:rsidR="00FE27BB" w:rsidRDefault="00FE27BB" w:rsidP="00E67DF0">
            <w:pPr>
              <w:jc w:val="center"/>
            </w:pPr>
            <w:r>
              <w:rPr>
                <w:rFonts w:hint="eastAsia"/>
              </w:rPr>
              <w:t>保険金等による補填額</w:t>
            </w:r>
            <w:r w:rsidR="001B7062" w:rsidRPr="00FC2A7E">
              <w:rPr>
                <w:rFonts w:ascii="ＭＳ Ｐゴシック" w:eastAsia="ＭＳ Ｐゴシック" w:hAnsi="ＭＳ Ｐゴシック" w:hint="eastAsia"/>
              </w:rPr>
              <w:t>（※4）</w:t>
            </w:r>
          </w:p>
        </w:tc>
        <w:tc>
          <w:tcPr>
            <w:tcW w:w="951" w:type="dxa"/>
            <w:vMerge/>
            <w:tcBorders>
              <w:left w:val="single" w:sz="18" w:space="0" w:color="auto"/>
            </w:tcBorders>
            <w:vAlign w:val="center"/>
          </w:tcPr>
          <w:p w:rsidR="00FE27BB" w:rsidRDefault="00FE27BB"/>
        </w:tc>
      </w:tr>
      <w:tr w:rsidR="00834E87" w:rsidTr="00462AB6">
        <w:trPr>
          <w:trHeight w:val="567"/>
        </w:trPr>
        <w:tc>
          <w:tcPr>
            <w:tcW w:w="1412" w:type="dxa"/>
            <w:vMerge w:val="restart"/>
            <w:tcBorders>
              <w:left w:val="single" w:sz="18" w:space="0" w:color="auto"/>
            </w:tcBorders>
            <w:vAlign w:val="center"/>
          </w:tcPr>
          <w:p w:rsidR="00834E87" w:rsidRDefault="00834E87" w:rsidP="00451060">
            <w:pPr>
              <w:jc w:val="distribute"/>
            </w:pPr>
            <w:r>
              <w:rPr>
                <w:rFonts w:hint="eastAsia"/>
              </w:rPr>
              <w:t>事業収入</w:t>
            </w:r>
          </w:p>
        </w:tc>
        <w:tc>
          <w:tcPr>
            <w:tcW w:w="3256" w:type="dxa"/>
            <w:tcBorders>
              <w:bottom w:val="dashSmallGap" w:sz="4" w:space="0" w:color="auto"/>
              <w:right w:val="double" w:sz="6" w:space="0" w:color="auto"/>
            </w:tcBorders>
            <w:vAlign w:val="center"/>
          </w:tcPr>
          <w:p w:rsidR="00834E87" w:rsidRPr="00451060" w:rsidRDefault="00834E87" w:rsidP="00451060">
            <w:pPr>
              <w:jc w:val="left"/>
              <w:rPr>
                <w:sz w:val="18"/>
                <w:szCs w:val="18"/>
              </w:rPr>
            </w:pPr>
            <w:r w:rsidRPr="00451060">
              <w:rPr>
                <w:rFonts w:hint="eastAsia"/>
                <w:sz w:val="18"/>
                <w:szCs w:val="18"/>
              </w:rPr>
              <w:t>収入額</w:t>
            </w:r>
            <w:r w:rsidR="00451060">
              <w:rPr>
                <w:rFonts w:hint="eastAsia"/>
                <w:sz w:val="18"/>
                <w:szCs w:val="18"/>
              </w:rPr>
              <w:t xml:space="preserve">　　　　　　　　　　　　円</w:t>
            </w:r>
          </w:p>
        </w:tc>
        <w:tc>
          <w:tcPr>
            <w:tcW w:w="2408" w:type="dxa"/>
            <w:vMerge w:val="restart"/>
            <w:tcBorders>
              <w:left w:val="double" w:sz="6" w:space="0" w:color="auto"/>
            </w:tcBorders>
            <w:vAlign w:val="center"/>
          </w:tcPr>
          <w:p w:rsidR="00834E87" w:rsidRDefault="00451060" w:rsidP="00451060">
            <w:pPr>
              <w:jc w:val="right"/>
            </w:pPr>
            <w:r>
              <w:rPr>
                <w:rFonts w:hint="eastAsia"/>
              </w:rPr>
              <w:t>円</w:t>
            </w:r>
          </w:p>
        </w:tc>
        <w:tc>
          <w:tcPr>
            <w:tcW w:w="1699" w:type="dxa"/>
            <w:vMerge w:val="restart"/>
            <w:tcBorders>
              <w:right w:val="single" w:sz="18" w:space="0" w:color="auto"/>
            </w:tcBorders>
            <w:vAlign w:val="center"/>
          </w:tcPr>
          <w:p w:rsidR="00834E87" w:rsidRDefault="00451060" w:rsidP="00451060">
            <w:pPr>
              <w:jc w:val="right"/>
            </w:pPr>
            <w:r>
              <w:rPr>
                <w:rFonts w:hint="eastAsia"/>
              </w:rPr>
              <w:t>円</w:t>
            </w:r>
          </w:p>
        </w:tc>
        <w:tc>
          <w:tcPr>
            <w:tcW w:w="951" w:type="dxa"/>
            <w:vMerge w:val="restart"/>
            <w:tcBorders>
              <w:left w:val="single" w:sz="18" w:space="0" w:color="auto"/>
            </w:tcBorders>
            <w:vAlign w:val="center"/>
          </w:tcPr>
          <w:p w:rsidR="00834E87" w:rsidRPr="00834E87" w:rsidRDefault="00834E87" w:rsidP="00834E87">
            <w:pPr>
              <w:jc w:val="right"/>
              <w:rPr>
                <w:sz w:val="20"/>
                <w:szCs w:val="20"/>
              </w:rPr>
            </w:pPr>
            <w:r w:rsidRPr="00834E87">
              <w:rPr>
                <w:rFonts w:hint="eastAsia"/>
                <w:sz w:val="20"/>
                <w:szCs w:val="20"/>
              </w:rPr>
              <w:t>％</w:t>
            </w:r>
          </w:p>
        </w:tc>
      </w:tr>
      <w:tr w:rsidR="00834E87" w:rsidTr="00462AB6">
        <w:trPr>
          <w:trHeight w:val="567"/>
        </w:trPr>
        <w:tc>
          <w:tcPr>
            <w:tcW w:w="1412" w:type="dxa"/>
            <w:vMerge/>
            <w:tcBorders>
              <w:left w:val="single" w:sz="18" w:space="0" w:color="auto"/>
            </w:tcBorders>
            <w:vAlign w:val="center"/>
          </w:tcPr>
          <w:p w:rsidR="00834E87" w:rsidRDefault="00834E87" w:rsidP="00451060">
            <w:pPr>
              <w:jc w:val="distribute"/>
            </w:pPr>
          </w:p>
        </w:tc>
        <w:tc>
          <w:tcPr>
            <w:tcW w:w="3256" w:type="dxa"/>
            <w:tcBorders>
              <w:top w:val="dashSmallGap" w:sz="4" w:space="0" w:color="auto"/>
              <w:right w:val="double" w:sz="6" w:space="0" w:color="auto"/>
            </w:tcBorders>
            <w:vAlign w:val="center"/>
          </w:tcPr>
          <w:p w:rsidR="00834E87" w:rsidRPr="00451060" w:rsidRDefault="00834E87" w:rsidP="00451060">
            <w:pPr>
              <w:jc w:val="left"/>
              <w:rPr>
                <w:sz w:val="18"/>
                <w:szCs w:val="18"/>
              </w:rPr>
            </w:pPr>
            <w:r w:rsidRPr="00451060">
              <w:rPr>
                <w:rFonts w:hint="eastAsia"/>
                <w:sz w:val="18"/>
                <w:szCs w:val="18"/>
              </w:rPr>
              <w:t>所得額</w:t>
            </w:r>
            <w:r w:rsidR="00451060">
              <w:rPr>
                <w:rFonts w:hint="eastAsia"/>
                <w:sz w:val="18"/>
                <w:szCs w:val="18"/>
              </w:rPr>
              <w:t xml:space="preserve">　　　　　　　　　　　　円</w:t>
            </w:r>
          </w:p>
        </w:tc>
        <w:tc>
          <w:tcPr>
            <w:tcW w:w="2408" w:type="dxa"/>
            <w:vMerge/>
            <w:tcBorders>
              <w:left w:val="double" w:sz="6" w:space="0" w:color="auto"/>
            </w:tcBorders>
            <w:vAlign w:val="center"/>
          </w:tcPr>
          <w:p w:rsidR="00834E87" w:rsidRDefault="00834E87"/>
        </w:tc>
        <w:tc>
          <w:tcPr>
            <w:tcW w:w="1699" w:type="dxa"/>
            <w:vMerge/>
            <w:tcBorders>
              <w:right w:val="single" w:sz="18" w:space="0" w:color="auto"/>
            </w:tcBorders>
            <w:vAlign w:val="center"/>
          </w:tcPr>
          <w:p w:rsidR="00834E87" w:rsidRDefault="00834E87"/>
        </w:tc>
        <w:tc>
          <w:tcPr>
            <w:tcW w:w="951" w:type="dxa"/>
            <w:vMerge/>
            <w:tcBorders>
              <w:left w:val="single" w:sz="18" w:space="0" w:color="auto"/>
            </w:tcBorders>
            <w:vAlign w:val="center"/>
          </w:tcPr>
          <w:p w:rsidR="00834E87" w:rsidRPr="00834E87" w:rsidRDefault="00834E87" w:rsidP="00834E87">
            <w:pPr>
              <w:jc w:val="right"/>
              <w:rPr>
                <w:sz w:val="20"/>
                <w:szCs w:val="20"/>
              </w:rPr>
            </w:pPr>
          </w:p>
        </w:tc>
      </w:tr>
      <w:tr w:rsidR="00451060" w:rsidTr="00462AB6">
        <w:trPr>
          <w:trHeight w:val="567"/>
        </w:trPr>
        <w:tc>
          <w:tcPr>
            <w:tcW w:w="1412" w:type="dxa"/>
            <w:vMerge w:val="restart"/>
            <w:tcBorders>
              <w:left w:val="single" w:sz="18" w:space="0" w:color="auto"/>
            </w:tcBorders>
            <w:vAlign w:val="center"/>
          </w:tcPr>
          <w:p w:rsidR="00451060" w:rsidRDefault="00451060" w:rsidP="00451060">
            <w:pPr>
              <w:jc w:val="distribute"/>
            </w:pPr>
            <w:r>
              <w:rPr>
                <w:rFonts w:hint="eastAsia"/>
              </w:rPr>
              <w:t>不動産収入</w:t>
            </w:r>
          </w:p>
        </w:tc>
        <w:tc>
          <w:tcPr>
            <w:tcW w:w="3256" w:type="dxa"/>
            <w:tcBorders>
              <w:bottom w:val="dashSmallGap" w:sz="4" w:space="0" w:color="auto"/>
              <w:right w:val="double" w:sz="6" w:space="0" w:color="auto"/>
            </w:tcBorders>
            <w:vAlign w:val="center"/>
          </w:tcPr>
          <w:p w:rsidR="00451060" w:rsidRPr="00451060" w:rsidRDefault="00451060" w:rsidP="00451060">
            <w:pPr>
              <w:jc w:val="left"/>
              <w:rPr>
                <w:sz w:val="18"/>
                <w:szCs w:val="18"/>
              </w:rPr>
            </w:pPr>
            <w:r w:rsidRPr="00451060">
              <w:rPr>
                <w:rFonts w:hint="eastAsia"/>
                <w:sz w:val="18"/>
                <w:szCs w:val="18"/>
              </w:rPr>
              <w:t>収入額</w:t>
            </w:r>
            <w:r>
              <w:rPr>
                <w:rFonts w:hint="eastAsia"/>
                <w:sz w:val="18"/>
                <w:szCs w:val="18"/>
              </w:rPr>
              <w:t xml:space="preserve">　　　　　　　　　　　　円</w:t>
            </w:r>
          </w:p>
        </w:tc>
        <w:tc>
          <w:tcPr>
            <w:tcW w:w="2408" w:type="dxa"/>
            <w:vMerge w:val="restart"/>
            <w:tcBorders>
              <w:left w:val="double" w:sz="6" w:space="0" w:color="auto"/>
            </w:tcBorders>
            <w:vAlign w:val="center"/>
          </w:tcPr>
          <w:p w:rsidR="00451060" w:rsidRDefault="00451060" w:rsidP="00451060">
            <w:pPr>
              <w:jc w:val="right"/>
            </w:pPr>
            <w:r>
              <w:rPr>
                <w:rFonts w:hint="eastAsia"/>
              </w:rPr>
              <w:t>円</w:t>
            </w:r>
          </w:p>
        </w:tc>
        <w:tc>
          <w:tcPr>
            <w:tcW w:w="1699" w:type="dxa"/>
            <w:vMerge w:val="restart"/>
            <w:tcBorders>
              <w:right w:val="single" w:sz="18" w:space="0" w:color="auto"/>
            </w:tcBorders>
            <w:vAlign w:val="center"/>
          </w:tcPr>
          <w:p w:rsidR="00451060" w:rsidRDefault="00451060" w:rsidP="00451060">
            <w:pPr>
              <w:jc w:val="right"/>
            </w:pPr>
            <w:r>
              <w:rPr>
                <w:rFonts w:hint="eastAsia"/>
              </w:rPr>
              <w:t>円</w:t>
            </w:r>
          </w:p>
        </w:tc>
        <w:tc>
          <w:tcPr>
            <w:tcW w:w="951" w:type="dxa"/>
            <w:vMerge w:val="restart"/>
            <w:tcBorders>
              <w:left w:val="single" w:sz="18" w:space="0" w:color="auto"/>
            </w:tcBorders>
            <w:vAlign w:val="center"/>
          </w:tcPr>
          <w:p w:rsidR="00451060" w:rsidRPr="00834E87" w:rsidRDefault="00451060" w:rsidP="00451060">
            <w:pPr>
              <w:jc w:val="right"/>
              <w:rPr>
                <w:sz w:val="20"/>
                <w:szCs w:val="20"/>
              </w:rPr>
            </w:pPr>
            <w:r w:rsidRPr="00834E87">
              <w:rPr>
                <w:rFonts w:hint="eastAsia"/>
                <w:sz w:val="20"/>
                <w:szCs w:val="20"/>
              </w:rPr>
              <w:t>％</w:t>
            </w:r>
          </w:p>
        </w:tc>
      </w:tr>
      <w:tr w:rsidR="00451060" w:rsidTr="00462AB6">
        <w:trPr>
          <w:trHeight w:val="567"/>
        </w:trPr>
        <w:tc>
          <w:tcPr>
            <w:tcW w:w="1412" w:type="dxa"/>
            <w:vMerge/>
            <w:tcBorders>
              <w:left w:val="single" w:sz="18" w:space="0" w:color="auto"/>
            </w:tcBorders>
            <w:vAlign w:val="center"/>
          </w:tcPr>
          <w:p w:rsidR="00451060" w:rsidRDefault="00451060" w:rsidP="00451060">
            <w:pPr>
              <w:jc w:val="distribute"/>
            </w:pPr>
          </w:p>
        </w:tc>
        <w:tc>
          <w:tcPr>
            <w:tcW w:w="3256" w:type="dxa"/>
            <w:tcBorders>
              <w:top w:val="dashSmallGap" w:sz="4" w:space="0" w:color="auto"/>
              <w:right w:val="double" w:sz="6" w:space="0" w:color="auto"/>
            </w:tcBorders>
            <w:vAlign w:val="center"/>
          </w:tcPr>
          <w:p w:rsidR="00451060" w:rsidRPr="00451060" w:rsidRDefault="00451060" w:rsidP="00451060">
            <w:pPr>
              <w:jc w:val="left"/>
              <w:rPr>
                <w:sz w:val="18"/>
                <w:szCs w:val="18"/>
              </w:rPr>
            </w:pPr>
            <w:r w:rsidRPr="00451060">
              <w:rPr>
                <w:rFonts w:hint="eastAsia"/>
                <w:sz w:val="18"/>
                <w:szCs w:val="18"/>
              </w:rPr>
              <w:t>所得額</w:t>
            </w:r>
            <w:r>
              <w:rPr>
                <w:rFonts w:hint="eastAsia"/>
                <w:sz w:val="18"/>
                <w:szCs w:val="18"/>
              </w:rPr>
              <w:t xml:space="preserve">　　　　　　　　　　　　円</w:t>
            </w:r>
          </w:p>
        </w:tc>
        <w:tc>
          <w:tcPr>
            <w:tcW w:w="2408" w:type="dxa"/>
            <w:vMerge/>
            <w:tcBorders>
              <w:left w:val="double" w:sz="6" w:space="0" w:color="auto"/>
            </w:tcBorders>
            <w:vAlign w:val="center"/>
          </w:tcPr>
          <w:p w:rsidR="00451060" w:rsidRDefault="00451060" w:rsidP="00451060"/>
        </w:tc>
        <w:tc>
          <w:tcPr>
            <w:tcW w:w="1699" w:type="dxa"/>
            <w:vMerge/>
            <w:tcBorders>
              <w:right w:val="single" w:sz="18" w:space="0" w:color="auto"/>
            </w:tcBorders>
            <w:vAlign w:val="center"/>
          </w:tcPr>
          <w:p w:rsidR="00451060" w:rsidRDefault="00451060" w:rsidP="00451060"/>
        </w:tc>
        <w:tc>
          <w:tcPr>
            <w:tcW w:w="951" w:type="dxa"/>
            <w:vMerge/>
            <w:tcBorders>
              <w:left w:val="single" w:sz="18" w:space="0" w:color="auto"/>
            </w:tcBorders>
            <w:vAlign w:val="center"/>
          </w:tcPr>
          <w:p w:rsidR="00451060" w:rsidRPr="00834E87" w:rsidRDefault="00451060" w:rsidP="00451060">
            <w:pPr>
              <w:jc w:val="right"/>
              <w:rPr>
                <w:sz w:val="20"/>
                <w:szCs w:val="20"/>
              </w:rPr>
            </w:pPr>
          </w:p>
        </w:tc>
      </w:tr>
      <w:tr w:rsidR="00451060" w:rsidTr="00462AB6">
        <w:trPr>
          <w:trHeight w:val="567"/>
        </w:trPr>
        <w:tc>
          <w:tcPr>
            <w:tcW w:w="1412" w:type="dxa"/>
            <w:vMerge w:val="restart"/>
            <w:tcBorders>
              <w:left w:val="single" w:sz="18" w:space="0" w:color="auto"/>
            </w:tcBorders>
            <w:vAlign w:val="center"/>
          </w:tcPr>
          <w:p w:rsidR="00451060" w:rsidRDefault="00451060" w:rsidP="00451060">
            <w:pPr>
              <w:jc w:val="distribute"/>
            </w:pPr>
            <w:r>
              <w:rPr>
                <w:rFonts w:hint="eastAsia"/>
              </w:rPr>
              <w:t>山林収入</w:t>
            </w:r>
          </w:p>
        </w:tc>
        <w:tc>
          <w:tcPr>
            <w:tcW w:w="3256" w:type="dxa"/>
            <w:tcBorders>
              <w:bottom w:val="dashSmallGap" w:sz="4" w:space="0" w:color="auto"/>
              <w:right w:val="double" w:sz="6" w:space="0" w:color="auto"/>
            </w:tcBorders>
            <w:vAlign w:val="center"/>
          </w:tcPr>
          <w:p w:rsidR="00451060" w:rsidRPr="00451060" w:rsidRDefault="00451060" w:rsidP="00451060">
            <w:pPr>
              <w:jc w:val="left"/>
              <w:rPr>
                <w:sz w:val="18"/>
                <w:szCs w:val="18"/>
              </w:rPr>
            </w:pPr>
            <w:r w:rsidRPr="00451060">
              <w:rPr>
                <w:rFonts w:hint="eastAsia"/>
                <w:sz w:val="18"/>
                <w:szCs w:val="18"/>
              </w:rPr>
              <w:t>収入額</w:t>
            </w:r>
            <w:r>
              <w:rPr>
                <w:rFonts w:hint="eastAsia"/>
                <w:sz w:val="18"/>
                <w:szCs w:val="18"/>
              </w:rPr>
              <w:t xml:space="preserve">　　　　　　　　　　　　円</w:t>
            </w:r>
          </w:p>
        </w:tc>
        <w:tc>
          <w:tcPr>
            <w:tcW w:w="2408" w:type="dxa"/>
            <w:vMerge w:val="restart"/>
            <w:tcBorders>
              <w:left w:val="double" w:sz="6" w:space="0" w:color="auto"/>
            </w:tcBorders>
            <w:vAlign w:val="center"/>
          </w:tcPr>
          <w:p w:rsidR="00451060" w:rsidRDefault="00451060" w:rsidP="00451060">
            <w:pPr>
              <w:jc w:val="right"/>
            </w:pPr>
            <w:r>
              <w:rPr>
                <w:rFonts w:hint="eastAsia"/>
              </w:rPr>
              <w:t>円</w:t>
            </w:r>
          </w:p>
        </w:tc>
        <w:tc>
          <w:tcPr>
            <w:tcW w:w="1699" w:type="dxa"/>
            <w:vMerge w:val="restart"/>
            <w:tcBorders>
              <w:right w:val="single" w:sz="18" w:space="0" w:color="auto"/>
            </w:tcBorders>
            <w:vAlign w:val="center"/>
          </w:tcPr>
          <w:p w:rsidR="00451060" w:rsidRDefault="00451060" w:rsidP="00451060">
            <w:pPr>
              <w:jc w:val="right"/>
            </w:pPr>
            <w:r>
              <w:rPr>
                <w:rFonts w:hint="eastAsia"/>
              </w:rPr>
              <w:t>円</w:t>
            </w:r>
          </w:p>
        </w:tc>
        <w:tc>
          <w:tcPr>
            <w:tcW w:w="951" w:type="dxa"/>
            <w:vMerge w:val="restart"/>
            <w:tcBorders>
              <w:left w:val="single" w:sz="18" w:space="0" w:color="auto"/>
            </w:tcBorders>
            <w:vAlign w:val="center"/>
          </w:tcPr>
          <w:p w:rsidR="00451060" w:rsidRPr="00834E87" w:rsidRDefault="00451060" w:rsidP="00451060">
            <w:pPr>
              <w:jc w:val="right"/>
              <w:rPr>
                <w:sz w:val="20"/>
                <w:szCs w:val="20"/>
              </w:rPr>
            </w:pPr>
            <w:r w:rsidRPr="00834E87">
              <w:rPr>
                <w:rFonts w:hint="eastAsia"/>
                <w:sz w:val="20"/>
                <w:szCs w:val="20"/>
              </w:rPr>
              <w:t>％</w:t>
            </w:r>
          </w:p>
        </w:tc>
      </w:tr>
      <w:tr w:rsidR="00451060" w:rsidTr="00462AB6">
        <w:trPr>
          <w:trHeight w:val="567"/>
        </w:trPr>
        <w:tc>
          <w:tcPr>
            <w:tcW w:w="1412" w:type="dxa"/>
            <w:vMerge/>
            <w:tcBorders>
              <w:left w:val="single" w:sz="18" w:space="0" w:color="auto"/>
              <w:bottom w:val="single" w:sz="4" w:space="0" w:color="auto"/>
            </w:tcBorders>
            <w:vAlign w:val="center"/>
          </w:tcPr>
          <w:p w:rsidR="00451060" w:rsidRDefault="00451060" w:rsidP="00451060">
            <w:pPr>
              <w:jc w:val="distribute"/>
            </w:pPr>
          </w:p>
        </w:tc>
        <w:tc>
          <w:tcPr>
            <w:tcW w:w="3256" w:type="dxa"/>
            <w:tcBorders>
              <w:top w:val="dashSmallGap" w:sz="4" w:space="0" w:color="auto"/>
              <w:bottom w:val="single" w:sz="4" w:space="0" w:color="auto"/>
              <w:right w:val="double" w:sz="6" w:space="0" w:color="auto"/>
            </w:tcBorders>
            <w:vAlign w:val="center"/>
          </w:tcPr>
          <w:p w:rsidR="00451060" w:rsidRPr="00451060" w:rsidRDefault="00451060" w:rsidP="00451060">
            <w:pPr>
              <w:jc w:val="left"/>
              <w:rPr>
                <w:sz w:val="18"/>
                <w:szCs w:val="18"/>
              </w:rPr>
            </w:pPr>
            <w:r w:rsidRPr="00451060">
              <w:rPr>
                <w:rFonts w:hint="eastAsia"/>
                <w:sz w:val="18"/>
                <w:szCs w:val="18"/>
              </w:rPr>
              <w:t>所得額</w:t>
            </w:r>
            <w:r>
              <w:rPr>
                <w:rFonts w:hint="eastAsia"/>
                <w:sz w:val="18"/>
                <w:szCs w:val="18"/>
              </w:rPr>
              <w:t xml:space="preserve">　　　　　　　　　　　　円</w:t>
            </w:r>
          </w:p>
        </w:tc>
        <w:tc>
          <w:tcPr>
            <w:tcW w:w="2408" w:type="dxa"/>
            <w:vMerge/>
            <w:tcBorders>
              <w:left w:val="double" w:sz="6" w:space="0" w:color="auto"/>
              <w:bottom w:val="single" w:sz="4" w:space="0" w:color="auto"/>
            </w:tcBorders>
            <w:vAlign w:val="center"/>
          </w:tcPr>
          <w:p w:rsidR="00451060" w:rsidRDefault="00451060" w:rsidP="00451060"/>
        </w:tc>
        <w:tc>
          <w:tcPr>
            <w:tcW w:w="1699" w:type="dxa"/>
            <w:vMerge/>
            <w:tcBorders>
              <w:bottom w:val="single" w:sz="4" w:space="0" w:color="auto"/>
              <w:right w:val="single" w:sz="18" w:space="0" w:color="auto"/>
            </w:tcBorders>
            <w:vAlign w:val="center"/>
          </w:tcPr>
          <w:p w:rsidR="00451060" w:rsidRDefault="00451060" w:rsidP="00451060"/>
        </w:tc>
        <w:tc>
          <w:tcPr>
            <w:tcW w:w="951" w:type="dxa"/>
            <w:vMerge/>
            <w:tcBorders>
              <w:left w:val="single" w:sz="18" w:space="0" w:color="auto"/>
            </w:tcBorders>
            <w:vAlign w:val="center"/>
          </w:tcPr>
          <w:p w:rsidR="00451060" w:rsidRPr="00834E87" w:rsidRDefault="00451060" w:rsidP="00451060">
            <w:pPr>
              <w:jc w:val="right"/>
              <w:rPr>
                <w:sz w:val="20"/>
                <w:szCs w:val="20"/>
              </w:rPr>
            </w:pPr>
          </w:p>
        </w:tc>
      </w:tr>
      <w:tr w:rsidR="00451060" w:rsidTr="00462AB6">
        <w:trPr>
          <w:trHeight w:val="567"/>
        </w:trPr>
        <w:tc>
          <w:tcPr>
            <w:tcW w:w="1412" w:type="dxa"/>
            <w:vMerge w:val="restart"/>
            <w:tcBorders>
              <w:left w:val="single" w:sz="18" w:space="0" w:color="auto"/>
            </w:tcBorders>
            <w:vAlign w:val="center"/>
          </w:tcPr>
          <w:p w:rsidR="00451060" w:rsidRDefault="00451060" w:rsidP="00451060">
            <w:pPr>
              <w:jc w:val="distribute"/>
            </w:pPr>
            <w:r>
              <w:rPr>
                <w:rFonts w:hint="eastAsia"/>
              </w:rPr>
              <w:t>給与収入</w:t>
            </w:r>
          </w:p>
        </w:tc>
        <w:tc>
          <w:tcPr>
            <w:tcW w:w="3256" w:type="dxa"/>
            <w:tcBorders>
              <w:bottom w:val="dashSmallGap" w:sz="4" w:space="0" w:color="auto"/>
              <w:right w:val="double" w:sz="6" w:space="0" w:color="auto"/>
            </w:tcBorders>
            <w:vAlign w:val="center"/>
          </w:tcPr>
          <w:p w:rsidR="00451060" w:rsidRPr="00451060" w:rsidRDefault="00451060" w:rsidP="00451060">
            <w:pPr>
              <w:jc w:val="left"/>
              <w:rPr>
                <w:sz w:val="18"/>
                <w:szCs w:val="18"/>
              </w:rPr>
            </w:pPr>
            <w:r w:rsidRPr="00451060">
              <w:rPr>
                <w:rFonts w:hint="eastAsia"/>
                <w:sz w:val="18"/>
                <w:szCs w:val="18"/>
              </w:rPr>
              <w:t>収入額</w:t>
            </w:r>
            <w:r>
              <w:rPr>
                <w:rFonts w:hint="eastAsia"/>
                <w:sz w:val="18"/>
                <w:szCs w:val="18"/>
              </w:rPr>
              <w:t xml:space="preserve">　　　　　　　　　　　　円</w:t>
            </w:r>
          </w:p>
        </w:tc>
        <w:tc>
          <w:tcPr>
            <w:tcW w:w="2408" w:type="dxa"/>
            <w:vMerge w:val="restart"/>
            <w:tcBorders>
              <w:left w:val="double" w:sz="6" w:space="0" w:color="auto"/>
              <w:bottom w:val="single" w:sz="18" w:space="0" w:color="auto"/>
            </w:tcBorders>
            <w:vAlign w:val="center"/>
          </w:tcPr>
          <w:p w:rsidR="00451060" w:rsidRDefault="00451060" w:rsidP="00451060">
            <w:pPr>
              <w:jc w:val="right"/>
            </w:pPr>
            <w:r>
              <w:rPr>
                <w:rFonts w:hint="eastAsia"/>
              </w:rPr>
              <w:t>円</w:t>
            </w:r>
          </w:p>
        </w:tc>
        <w:tc>
          <w:tcPr>
            <w:tcW w:w="1699" w:type="dxa"/>
            <w:vMerge w:val="restart"/>
            <w:tcBorders>
              <w:bottom w:val="single" w:sz="18" w:space="0" w:color="auto"/>
              <w:right w:val="single" w:sz="18" w:space="0" w:color="auto"/>
            </w:tcBorders>
            <w:vAlign w:val="center"/>
          </w:tcPr>
          <w:p w:rsidR="00451060" w:rsidRDefault="00451060" w:rsidP="00451060">
            <w:pPr>
              <w:jc w:val="right"/>
            </w:pPr>
            <w:r>
              <w:rPr>
                <w:rFonts w:hint="eastAsia"/>
              </w:rPr>
              <w:t>円</w:t>
            </w:r>
          </w:p>
        </w:tc>
        <w:tc>
          <w:tcPr>
            <w:tcW w:w="951" w:type="dxa"/>
            <w:vMerge w:val="restart"/>
            <w:tcBorders>
              <w:left w:val="single" w:sz="18" w:space="0" w:color="auto"/>
            </w:tcBorders>
            <w:vAlign w:val="center"/>
          </w:tcPr>
          <w:p w:rsidR="00451060" w:rsidRPr="00834E87" w:rsidRDefault="00451060" w:rsidP="00451060">
            <w:pPr>
              <w:jc w:val="right"/>
              <w:rPr>
                <w:sz w:val="20"/>
                <w:szCs w:val="20"/>
              </w:rPr>
            </w:pPr>
            <w:r w:rsidRPr="00834E87">
              <w:rPr>
                <w:rFonts w:hint="eastAsia"/>
                <w:sz w:val="20"/>
                <w:szCs w:val="20"/>
              </w:rPr>
              <w:t>％</w:t>
            </w:r>
          </w:p>
        </w:tc>
      </w:tr>
      <w:tr w:rsidR="00451060" w:rsidTr="00462AB6">
        <w:trPr>
          <w:trHeight w:val="567"/>
        </w:trPr>
        <w:tc>
          <w:tcPr>
            <w:tcW w:w="1412" w:type="dxa"/>
            <w:vMerge/>
            <w:tcBorders>
              <w:left w:val="single" w:sz="18" w:space="0" w:color="auto"/>
              <w:bottom w:val="single" w:sz="18" w:space="0" w:color="auto"/>
            </w:tcBorders>
            <w:vAlign w:val="center"/>
          </w:tcPr>
          <w:p w:rsidR="00451060" w:rsidRDefault="00451060" w:rsidP="00451060"/>
        </w:tc>
        <w:tc>
          <w:tcPr>
            <w:tcW w:w="3256" w:type="dxa"/>
            <w:tcBorders>
              <w:top w:val="dashSmallGap" w:sz="4" w:space="0" w:color="auto"/>
              <w:bottom w:val="single" w:sz="18" w:space="0" w:color="auto"/>
              <w:right w:val="double" w:sz="6" w:space="0" w:color="auto"/>
            </w:tcBorders>
            <w:vAlign w:val="center"/>
          </w:tcPr>
          <w:p w:rsidR="00451060" w:rsidRPr="00451060" w:rsidRDefault="00451060" w:rsidP="00451060">
            <w:pPr>
              <w:jc w:val="left"/>
              <w:rPr>
                <w:sz w:val="18"/>
                <w:szCs w:val="18"/>
              </w:rPr>
            </w:pPr>
            <w:r w:rsidRPr="00451060">
              <w:rPr>
                <w:rFonts w:hint="eastAsia"/>
                <w:sz w:val="18"/>
                <w:szCs w:val="18"/>
              </w:rPr>
              <w:t>所得額</w:t>
            </w:r>
            <w:r>
              <w:rPr>
                <w:rFonts w:hint="eastAsia"/>
                <w:sz w:val="18"/>
                <w:szCs w:val="18"/>
              </w:rPr>
              <w:t xml:space="preserve">　　　　　　　　　　　　円</w:t>
            </w:r>
          </w:p>
        </w:tc>
        <w:tc>
          <w:tcPr>
            <w:tcW w:w="2408" w:type="dxa"/>
            <w:vMerge/>
            <w:tcBorders>
              <w:left w:val="double" w:sz="6" w:space="0" w:color="auto"/>
              <w:bottom w:val="single" w:sz="18" w:space="0" w:color="auto"/>
            </w:tcBorders>
            <w:vAlign w:val="center"/>
          </w:tcPr>
          <w:p w:rsidR="00451060" w:rsidRDefault="00451060" w:rsidP="00451060"/>
        </w:tc>
        <w:tc>
          <w:tcPr>
            <w:tcW w:w="1699" w:type="dxa"/>
            <w:vMerge/>
            <w:tcBorders>
              <w:bottom w:val="single" w:sz="18" w:space="0" w:color="auto"/>
              <w:right w:val="single" w:sz="18" w:space="0" w:color="auto"/>
            </w:tcBorders>
            <w:vAlign w:val="center"/>
          </w:tcPr>
          <w:p w:rsidR="00451060" w:rsidRDefault="00451060" w:rsidP="00451060"/>
        </w:tc>
        <w:tc>
          <w:tcPr>
            <w:tcW w:w="951" w:type="dxa"/>
            <w:vMerge/>
            <w:tcBorders>
              <w:left w:val="single" w:sz="18" w:space="0" w:color="auto"/>
            </w:tcBorders>
            <w:vAlign w:val="center"/>
          </w:tcPr>
          <w:p w:rsidR="00451060" w:rsidRPr="00834E87" w:rsidRDefault="00451060" w:rsidP="00451060">
            <w:pPr>
              <w:jc w:val="right"/>
              <w:rPr>
                <w:sz w:val="20"/>
                <w:szCs w:val="20"/>
              </w:rPr>
            </w:pPr>
          </w:p>
        </w:tc>
      </w:tr>
    </w:tbl>
    <w:p w:rsidR="007047A1" w:rsidRDefault="0045106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※１　</w:t>
      </w:r>
      <w:r w:rsidR="00F30AFA">
        <w:rPr>
          <w:rFonts w:ascii="ＭＳ Ｐゴシック" w:eastAsia="ＭＳ Ｐゴシック" w:hAnsi="ＭＳ Ｐゴシック" w:hint="eastAsia"/>
          <w:sz w:val="18"/>
          <w:szCs w:val="18"/>
        </w:rPr>
        <w:t>主たる生計維持者とは、「世帯の生計を維持している収入のある者」を指し、基本的に「世帯主」を指す。</w:t>
      </w:r>
    </w:p>
    <w:p w:rsidR="00F30AFA" w:rsidRDefault="00F30AFA" w:rsidP="002F29DF">
      <w:pPr>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※２　確定申告等において用いた金額</w:t>
      </w:r>
      <w:r w:rsidR="002F29DF">
        <w:rPr>
          <w:rFonts w:ascii="ＭＳ Ｐゴシック" w:eastAsia="ＭＳ Ｐゴシック" w:hAnsi="ＭＳ Ｐゴシック" w:hint="eastAsia"/>
          <w:sz w:val="18"/>
          <w:szCs w:val="18"/>
        </w:rPr>
        <w:t>（収入額に国・道から支給される各種給付金は含まない。）</w:t>
      </w:r>
      <w:r>
        <w:rPr>
          <w:rFonts w:ascii="ＭＳ Ｐゴシック" w:eastAsia="ＭＳ Ｐゴシック" w:hAnsi="ＭＳ Ｐゴシック" w:hint="eastAsia"/>
          <w:sz w:val="18"/>
          <w:szCs w:val="18"/>
        </w:rPr>
        <w:t>を記入し、その資料（確定申告書の控え等）を添付してください。</w:t>
      </w:r>
    </w:p>
    <w:p w:rsidR="00F30AFA" w:rsidRDefault="00F30AFA" w:rsidP="00555332">
      <w:pPr>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※３　令和</w:t>
      </w:r>
      <w:r w:rsidR="002F29DF">
        <w:rPr>
          <w:rFonts w:ascii="ＭＳ Ｐゴシック" w:eastAsia="ＭＳ Ｐゴシック" w:hAnsi="ＭＳ Ｐゴシック" w:hint="eastAsia"/>
          <w:sz w:val="18"/>
          <w:szCs w:val="18"/>
        </w:rPr>
        <w:t>4</w:t>
      </w:r>
      <w:bookmarkStart w:id="0" w:name="_GoBack"/>
      <w:bookmarkEnd w:id="0"/>
      <w:r>
        <w:rPr>
          <w:rFonts w:ascii="ＭＳ Ｐゴシック" w:eastAsia="ＭＳ Ｐゴシック" w:hAnsi="ＭＳ Ｐゴシック" w:hint="eastAsia"/>
          <w:sz w:val="18"/>
          <w:szCs w:val="18"/>
        </w:rPr>
        <w:t>年の収入見込額は申請時点の</w:t>
      </w:r>
      <w:r w:rsidR="00555332">
        <w:rPr>
          <w:rFonts w:ascii="ＭＳ Ｐゴシック" w:eastAsia="ＭＳ Ｐゴシック" w:hAnsi="ＭＳ Ｐゴシック" w:hint="eastAsia"/>
          <w:sz w:val="18"/>
          <w:szCs w:val="18"/>
        </w:rPr>
        <w:t>年間の</w:t>
      </w:r>
      <w:r>
        <w:rPr>
          <w:rFonts w:ascii="ＭＳ Ｐゴシック" w:eastAsia="ＭＳ Ｐゴシック" w:hAnsi="ＭＳ Ｐゴシック" w:hint="eastAsia"/>
          <w:sz w:val="18"/>
          <w:szCs w:val="18"/>
        </w:rPr>
        <w:t>見込み額を記入し、</w:t>
      </w:r>
      <w:r w:rsidR="00E67DF0">
        <w:rPr>
          <w:rFonts w:ascii="ＭＳ Ｐゴシック" w:eastAsia="ＭＳ Ｐゴシック" w:hAnsi="ＭＳ Ｐゴシック" w:hint="eastAsia"/>
          <w:sz w:val="18"/>
          <w:szCs w:val="18"/>
        </w:rPr>
        <w:t>別紙</w:t>
      </w:r>
      <w:r w:rsidR="00E67DF0" w:rsidRPr="00E67DF0">
        <w:rPr>
          <w:rFonts w:ascii="ＭＳ Ｐゴシック" w:eastAsia="ＭＳ Ｐゴシック" w:hAnsi="ＭＳ Ｐゴシック" w:hint="eastAsia"/>
          <w:b/>
          <w:sz w:val="18"/>
          <w:szCs w:val="18"/>
        </w:rPr>
        <w:t>「収入見込額計算書」</w:t>
      </w:r>
      <w:r w:rsidR="00E67DF0">
        <w:rPr>
          <w:rFonts w:ascii="ＭＳ Ｐゴシック" w:eastAsia="ＭＳ Ｐゴシック" w:hAnsi="ＭＳ Ｐゴシック" w:hint="eastAsia"/>
          <w:sz w:val="18"/>
          <w:szCs w:val="18"/>
        </w:rPr>
        <w:t>及び、算出するにあたり根拠とした資料の写し（帳簿・通帳・伝票・給与明細等）を添付してください。</w:t>
      </w:r>
    </w:p>
    <w:p w:rsidR="001B7062" w:rsidRDefault="001B7062" w:rsidP="001B706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※４　</w:t>
      </w:r>
      <w:r w:rsidR="00555332">
        <w:rPr>
          <w:rFonts w:ascii="ＭＳ Ｐゴシック" w:eastAsia="ＭＳ Ｐゴシック" w:hAnsi="ＭＳ Ｐゴシック" w:hint="eastAsia"/>
          <w:sz w:val="18"/>
          <w:szCs w:val="18"/>
        </w:rPr>
        <w:t>保険金、損害賠償等により補填されるべき金額（国・道から支給される各種給付金は含まない。）がある場合はその金額が</w:t>
      </w:r>
    </w:p>
    <w:p w:rsidR="00555332" w:rsidRPr="00555332" w:rsidRDefault="00555332">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わかる資料（保険契約書等）を添付してください。</w:t>
      </w:r>
    </w:p>
    <w:tbl>
      <w:tblPr>
        <w:tblStyle w:val="a3"/>
        <w:tblW w:w="0" w:type="auto"/>
        <w:tblLook w:val="04A0" w:firstRow="1" w:lastRow="0" w:firstColumn="1" w:lastColumn="0" w:noHBand="0" w:noVBand="1"/>
      </w:tblPr>
      <w:tblGrid>
        <w:gridCol w:w="9736"/>
      </w:tblGrid>
      <w:tr w:rsidR="00E34AF2" w:rsidTr="00E34AF2">
        <w:tc>
          <w:tcPr>
            <w:tcW w:w="9736" w:type="dxa"/>
          </w:tcPr>
          <w:p w:rsidR="00E34AF2" w:rsidRDefault="002419CD" w:rsidP="002D6FF5">
            <w:r>
              <w:rPr>
                <w:rFonts w:hint="eastAsia"/>
              </w:rPr>
              <w:t>中標津町</w:t>
            </w:r>
            <w:r w:rsidR="00E34AF2">
              <w:rPr>
                <w:rFonts w:hint="eastAsia"/>
              </w:rPr>
              <w:t>長　宛</w:t>
            </w:r>
          </w:p>
          <w:p w:rsidR="002D6FF5" w:rsidRDefault="002D6FF5" w:rsidP="002D6FF5"/>
          <w:p w:rsidR="00E34AF2" w:rsidRDefault="00E34AF2" w:rsidP="00E34AF2">
            <w:pPr>
              <w:ind w:firstLineChars="100" w:firstLine="210"/>
            </w:pPr>
            <w:r>
              <w:rPr>
                <w:rFonts w:hint="eastAsia"/>
              </w:rPr>
              <w:t>上記の申出内容に相違ありません。</w:t>
            </w:r>
          </w:p>
          <w:p w:rsidR="00E34AF2" w:rsidRDefault="00E34AF2">
            <w:r>
              <w:rPr>
                <w:rFonts w:hint="eastAsia"/>
              </w:rPr>
              <w:t xml:space="preserve">　なお、中標津町国民健康保険税減免可否の審査のために必要があるときは、私（申請人）もしくは私の世帯員の所得状況等を確認することについて同意します。</w:t>
            </w:r>
          </w:p>
          <w:p w:rsidR="00E34AF2" w:rsidRDefault="00E34AF2"/>
          <w:p w:rsidR="002D6FF5" w:rsidRDefault="002D6FF5" w:rsidP="00E67DF0">
            <w:pPr>
              <w:ind w:right="277" w:firstLineChars="100" w:firstLine="210"/>
              <w:rPr>
                <w:u w:val="single"/>
              </w:rPr>
            </w:pPr>
            <w:r>
              <w:rPr>
                <w:rFonts w:hint="eastAsia"/>
              </w:rPr>
              <w:t xml:space="preserve">令和　　年　　月　　日　　　　</w:t>
            </w:r>
            <w:r w:rsidR="00E34AF2">
              <w:rPr>
                <w:rFonts w:hint="eastAsia"/>
              </w:rPr>
              <w:t xml:space="preserve">【申請人】　</w:t>
            </w:r>
            <w:r w:rsidR="00E34AF2" w:rsidRPr="00E34AF2">
              <w:rPr>
                <w:rFonts w:hint="eastAsia"/>
                <w:u w:val="single"/>
              </w:rPr>
              <w:t>（住　所</w:t>
            </w:r>
            <w:r w:rsidR="00E34AF2">
              <w:rPr>
                <w:rFonts w:hint="eastAsia"/>
                <w:u w:val="single"/>
              </w:rPr>
              <w:t>）</w:t>
            </w:r>
            <w:r w:rsidR="00E34AF2" w:rsidRPr="00E34AF2">
              <w:rPr>
                <w:rFonts w:hint="eastAsia"/>
                <w:u w:val="single"/>
              </w:rPr>
              <w:t>中標津町</w:t>
            </w:r>
            <w:r>
              <w:rPr>
                <w:rFonts w:hint="eastAsia"/>
                <w:u w:val="single"/>
              </w:rPr>
              <w:t xml:space="preserve">　　　　　</w:t>
            </w:r>
            <w:r w:rsidR="00E67DF0">
              <w:rPr>
                <w:rFonts w:hint="eastAsia"/>
                <w:u w:val="single"/>
              </w:rPr>
              <w:t xml:space="preserve">　　　　　　　</w:t>
            </w:r>
            <w:r w:rsidR="00E67DF0" w:rsidRPr="00E67DF0">
              <w:rPr>
                <w:rFonts w:hint="eastAsia"/>
                <w:u w:val="single"/>
              </w:rPr>
              <w:t xml:space="preserve">　</w:t>
            </w:r>
          </w:p>
          <w:p w:rsidR="00E34AF2" w:rsidRDefault="002D6FF5">
            <w:pPr>
              <w:rPr>
                <w:u w:val="single"/>
              </w:rPr>
            </w:pPr>
            <w:r>
              <w:rPr>
                <w:rFonts w:hint="eastAsia"/>
              </w:rPr>
              <w:t xml:space="preserve">　　　　　　　　　　　　　　　　　　　　　　</w:t>
            </w:r>
            <w:r w:rsidR="00E34AF2" w:rsidRPr="00E34AF2">
              <w:rPr>
                <w:rFonts w:hint="eastAsia"/>
                <w:u w:val="single"/>
              </w:rPr>
              <w:t xml:space="preserve">　　　　　　　　　　　　　　　　　　　　</w:t>
            </w:r>
            <w:r>
              <w:rPr>
                <w:rFonts w:hint="eastAsia"/>
                <w:u w:val="single"/>
              </w:rPr>
              <w:t xml:space="preserve">　　</w:t>
            </w:r>
          </w:p>
          <w:p w:rsidR="00E34AF2" w:rsidRPr="00E34AF2" w:rsidRDefault="00E34AF2">
            <w:pPr>
              <w:rPr>
                <w:u w:val="single"/>
              </w:rPr>
            </w:pPr>
            <w:r>
              <w:rPr>
                <w:rFonts w:hint="eastAsia"/>
              </w:rPr>
              <w:t xml:space="preserve">　　</w:t>
            </w:r>
            <w:r w:rsidR="002D6FF5">
              <w:rPr>
                <w:rFonts w:hint="eastAsia"/>
              </w:rPr>
              <w:t xml:space="preserve">　　　　　　　　　　　　　　　　</w:t>
            </w:r>
            <w:r>
              <w:rPr>
                <w:rFonts w:hint="eastAsia"/>
              </w:rPr>
              <w:t xml:space="preserve">　　　　</w:t>
            </w:r>
            <w:r>
              <w:rPr>
                <w:rFonts w:hint="eastAsia"/>
                <w:u w:val="single"/>
              </w:rPr>
              <w:t>（</w:t>
            </w:r>
            <w:r w:rsidR="002D6FF5">
              <w:rPr>
                <w:u w:val="single"/>
              </w:rPr>
              <w:ruby>
                <w:rubyPr>
                  <w:rubyAlign w:val="distributeSpace"/>
                  <w:hps w:val="16"/>
                  <w:hpsRaise w:val="18"/>
                  <w:hpsBaseText w:val="21"/>
                  <w:lid w:val="ja-JP"/>
                </w:rubyPr>
                <w:rt>
                  <w:r w:rsidR="002D6FF5" w:rsidRPr="002D6FF5">
                    <w:rPr>
                      <w:rFonts w:ascii="ＭＳ 明朝" w:eastAsia="ＭＳ 明朝" w:hAnsi="ＭＳ 明朝" w:hint="eastAsia"/>
                      <w:sz w:val="16"/>
                      <w:u w:val="single"/>
                    </w:rPr>
                    <w:t>ふり</w:t>
                  </w:r>
                </w:rt>
                <w:rubyBase>
                  <w:r w:rsidR="002D6FF5">
                    <w:rPr>
                      <w:rFonts w:hint="eastAsia"/>
                      <w:u w:val="single"/>
                    </w:rPr>
                    <w:t>氏</w:t>
                  </w:r>
                </w:rubyBase>
              </w:ruby>
            </w:r>
            <w:r>
              <w:rPr>
                <w:rFonts w:hint="eastAsia"/>
                <w:u w:val="single"/>
              </w:rPr>
              <w:t xml:space="preserve">　</w:t>
            </w:r>
            <w:r w:rsidR="002D6FF5">
              <w:rPr>
                <w:u w:val="single"/>
              </w:rPr>
              <w:ruby>
                <w:rubyPr>
                  <w:rubyAlign w:val="distributeSpace"/>
                  <w:hps w:val="16"/>
                  <w:hpsRaise w:val="18"/>
                  <w:hpsBaseText w:val="21"/>
                  <w:lid w:val="ja-JP"/>
                </w:rubyPr>
                <w:rt>
                  <w:r w:rsidR="002D6FF5" w:rsidRPr="002D6FF5">
                    <w:rPr>
                      <w:rFonts w:ascii="ＭＳ 明朝" w:eastAsia="ＭＳ 明朝" w:hAnsi="ＭＳ 明朝" w:hint="eastAsia"/>
                      <w:sz w:val="16"/>
                      <w:u w:val="single"/>
                    </w:rPr>
                    <w:t>がな</w:t>
                  </w:r>
                </w:rt>
                <w:rubyBase>
                  <w:r w:rsidR="002D6FF5">
                    <w:rPr>
                      <w:rFonts w:hint="eastAsia"/>
                      <w:u w:val="single"/>
                    </w:rPr>
                    <w:t>名</w:t>
                  </w:r>
                </w:rubyBase>
              </w:ruby>
            </w:r>
            <w:r>
              <w:rPr>
                <w:rFonts w:hint="eastAsia"/>
                <w:u w:val="single"/>
              </w:rPr>
              <w:t xml:space="preserve">）　　　　　　　　　　　　　　</w:t>
            </w:r>
            <w:r w:rsidR="002D6FF5">
              <w:rPr>
                <w:rFonts w:hint="eastAsia"/>
                <w:u w:val="single"/>
              </w:rPr>
              <w:t xml:space="preserve">　印</w:t>
            </w:r>
          </w:p>
          <w:p w:rsidR="00E34AF2" w:rsidRPr="002D6FF5" w:rsidRDefault="002D6FF5">
            <w:pPr>
              <w:rPr>
                <w:u w:val="single"/>
              </w:rPr>
            </w:pPr>
            <w:r>
              <w:rPr>
                <w:rFonts w:hint="eastAsia"/>
              </w:rPr>
              <w:t xml:space="preserve">　　　　　　　　　　　　　　　　　　　　　　</w:t>
            </w:r>
            <w:r w:rsidRPr="002D6FF5">
              <w:rPr>
                <w:rFonts w:hint="eastAsia"/>
                <w:u w:val="single"/>
              </w:rPr>
              <w:t>自宅電話</w:t>
            </w:r>
            <w:r>
              <w:rPr>
                <w:rFonts w:hint="eastAsia"/>
                <w:u w:val="single"/>
              </w:rPr>
              <w:t xml:space="preserve">　（　　　）　　　　－　　　　　　　</w:t>
            </w:r>
          </w:p>
          <w:p w:rsidR="002D6FF5" w:rsidRPr="002D6FF5" w:rsidRDefault="002D6FF5">
            <w:pPr>
              <w:rPr>
                <w:u w:val="single"/>
              </w:rPr>
            </w:pPr>
            <w:r>
              <w:rPr>
                <w:rFonts w:hint="eastAsia"/>
              </w:rPr>
              <w:t xml:space="preserve">　　　　　　　　　　　　　　　　　　　　　　</w:t>
            </w:r>
            <w:r w:rsidRPr="002D6FF5">
              <w:rPr>
                <w:rFonts w:hint="eastAsia"/>
                <w:u w:val="single"/>
              </w:rPr>
              <w:t>携帯電話</w:t>
            </w:r>
            <w:r>
              <w:rPr>
                <w:rFonts w:hint="eastAsia"/>
                <w:u w:val="single"/>
              </w:rPr>
              <w:t xml:space="preserve">　（　　　）　　　　－　　　　　　　</w:t>
            </w:r>
          </w:p>
          <w:p w:rsidR="002D6FF5" w:rsidRPr="00555332" w:rsidRDefault="00555332" w:rsidP="00555332">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　記載内容について電話にて確認する場合がありますので、必ず電話番号の記入をお願いします。</w:t>
            </w:r>
          </w:p>
        </w:tc>
      </w:tr>
    </w:tbl>
    <w:p w:rsidR="00757064" w:rsidRDefault="00757064"/>
    <w:sectPr w:rsidR="00757064" w:rsidSect="0055533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FBB" w:rsidRDefault="00A91FBB" w:rsidP="00A91FBB">
      <w:r>
        <w:separator/>
      </w:r>
    </w:p>
  </w:endnote>
  <w:endnote w:type="continuationSeparator" w:id="0">
    <w:p w:rsidR="00A91FBB" w:rsidRDefault="00A91FBB" w:rsidP="00A9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FBB" w:rsidRDefault="00A91FBB" w:rsidP="00A91FBB">
      <w:r>
        <w:separator/>
      </w:r>
    </w:p>
  </w:footnote>
  <w:footnote w:type="continuationSeparator" w:id="0">
    <w:p w:rsidR="00A91FBB" w:rsidRDefault="00A91FBB" w:rsidP="00A91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83"/>
    <w:rsid w:val="001B7062"/>
    <w:rsid w:val="002419CD"/>
    <w:rsid w:val="002D6FF5"/>
    <w:rsid w:val="002F29DF"/>
    <w:rsid w:val="003C5F83"/>
    <w:rsid w:val="00451060"/>
    <w:rsid w:val="00462AB6"/>
    <w:rsid w:val="00480B16"/>
    <w:rsid w:val="00555332"/>
    <w:rsid w:val="007047A1"/>
    <w:rsid w:val="00757064"/>
    <w:rsid w:val="00834E87"/>
    <w:rsid w:val="00A91FBB"/>
    <w:rsid w:val="00D910E4"/>
    <w:rsid w:val="00E34AF2"/>
    <w:rsid w:val="00E67DF0"/>
    <w:rsid w:val="00EB2717"/>
    <w:rsid w:val="00F30AFA"/>
    <w:rsid w:val="00FC2A7E"/>
    <w:rsid w:val="00FE2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F50F25B-B355-44BB-B165-27BC4D31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53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332"/>
    <w:rPr>
      <w:rFonts w:asciiTheme="majorHAnsi" w:eastAsiaTheme="majorEastAsia" w:hAnsiTheme="majorHAnsi" w:cstheme="majorBidi"/>
      <w:sz w:val="18"/>
      <w:szCs w:val="18"/>
    </w:rPr>
  </w:style>
  <w:style w:type="paragraph" w:styleId="a6">
    <w:name w:val="header"/>
    <w:basedOn w:val="a"/>
    <w:link w:val="a7"/>
    <w:uiPriority w:val="99"/>
    <w:unhideWhenUsed/>
    <w:rsid w:val="00A91FBB"/>
    <w:pPr>
      <w:tabs>
        <w:tab w:val="center" w:pos="4252"/>
        <w:tab w:val="right" w:pos="8504"/>
      </w:tabs>
      <w:snapToGrid w:val="0"/>
    </w:pPr>
  </w:style>
  <w:style w:type="character" w:customStyle="1" w:styleId="a7">
    <w:name w:val="ヘッダー (文字)"/>
    <w:basedOn w:val="a0"/>
    <w:link w:val="a6"/>
    <w:uiPriority w:val="99"/>
    <w:rsid w:val="00A91FBB"/>
  </w:style>
  <w:style w:type="paragraph" w:styleId="a8">
    <w:name w:val="footer"/>
    <w:basedOn w:val="a"/>
    <w:link w:val="a9"/>
    <w:uiPriority w:val="99"/>
    <w:unhideWhenUsed/>
    <w:rsid w:val="00A91FBB"/>
    <w:pPr>
      <w:tabs>
        <w:tab w:val="center" w:pos="4252"/>
        <w:tab w:val="right" w:pos="8504"/>
      </w:tabs>
      <w:snapToGrid w:val="0"/>
    </w:pPr>
  </w:style>
  <w:style w:type="character" w:customStyle="1" w:styleId="a9">
    <w:name w:val="フッター (文字)"/>
    <w:basedOn w:val="a0"/>
    <w:link w:val="a8"/>
    <w:uiPriority w:val="99"/>
    <w:rsid w:val="00A9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寛親</dc:creator>
  <cp:keywords/>
  <dc:description/>
  <cp:lastModifiedBy>山口 順也</cp:lastModifiedBy>
  <cp:revision>11</cp:revision>
  <cp:lastPrinted>2020-05-28T06:24:00Z</cp:lastPrinted>
  <dcterms:created xsi:type="dcterms:W3CDTF">2020-05-19T12:52:00Z</dcterms:created>
  <dcterms:modified xsi:type="dcterms:W3CDTF">2022-04-21T01:28:00Z</dcterms:modified>
</cp:coreProperties>
</file>